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62" w:rsidRDefault="00F22362" w:rsidP="00F223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D79A0" w:rsidRDefault="003D79A0" w:rsidP="00F22362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</w:t>
      </w:r>
      <w:r w:rsidR="00F22362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муниципальн</w:t>
      </w:r>
      <w:r w:rsidR="00F22362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3D79A0" w:rsidRDefault="00F22362" w:rsidP="00F22362">
      <w:pPr>
        <w:jc w:val="center"/>
        <w:rPr>
          <w:sz w:val="28"/>
          <w:szCs w:val="28"/>
        </w:rPr>
      </w:pPr>
      <w:r w:rsidRPr="00F22362">
        <w:rPr>
          <w:sz w:val="28"/>
          <w:szCs w:val="28"/>
        </w:rPr>
        <w:t>Администрация Комсомольского городского поселения</w:t>
      </w:r>
    </w:p>
    <w:p w:rsidR="00F22362" w:rsidRDefault="00F22362" w:rsidP="003D79A0">
      <w:pPr>
        <w:jc w:val="center"/>
        <w:rPr>
          <w:sz w:val="32"/>
          <w:szCs w:val="32"/>
        </w:rPr>
      </w:pPr>
    </w:p>
    <w:p w:rsidR="003D79A0" w:rsidRDefault="003D79A0" w:rsidP="003D79A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D79A0" w:rsidRDefault="003D79A0" w:rsidP="003D79A0">
      <w:pPr>
        <w:rPr>
          <w:sz w:val="32"/>
          <w:szCs w:val="32"/>
        </w:rPr>
      </w:pPr>
    </w:p>
    <w:p w:rsidR="003D79A0" w:rsidRDefault="00F22362" w:rsidP="003D79A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D79A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D79A0">
        <w:rPr>
          <w:sz w:val="28"/>
          <w:szCs w:val="28"/>
        </w:rPr>
        <w:t>. 202</w:t>
      </w:r>
      <w:r>
        <w:rPr>
          <w:sz w:val="28"/>
          <w:szCs w:val="28"/>
        </w:rPr>
        <w:t>3</w:t>
      </w:r>
      <w:r w:rsidR="003D79A0">
        <w:rPr>
          <w:sz w:val="28"/>
          <w:szCs w:val="28"/>
        </w:rPr>
        <w:t xml:space="preserve">г.                                                                                               № </w:t>
      </w:r>
      <w:r>
        <w:rPr>
          <w:sz w:val="28"/>
          <w:szCs w:val="28"/>
        </w:rPr>
        <w:t>66</w:t>
      </w:r>
    </w:p>
    <w:p w:rsidR="003D79A0" w:rsidRDefault="003D79A0" w:rsidP="003D79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омсомольский</w:t>
      </w:r>
      <w:proofErr w:type="spellEnd"/>
    </w:p>
    <w:p w:rsidR="003D79A0" w:rsidRDefault="003D79A0" w:rsidP="003D79A0">
      <w:pPr>
        <w:rPr>
          <w:sz w:val="28"/>
          <w:szCs w:val="28"/>
        </w:rPr>
      </w:pPr>
    </w:p>
    <w:p w:rsidR="003D79A0" w:rsidRDefault="003D79A0" w:rsidP="003D79A0">
      <w:pPr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Об утверждении приемочной комиссии по  приемке выполненных ремонтно-строительных работ,  </w:t>
      </w:r>
      <w:r>
        <w:rPr>
          <w:bCs/>
          <w:color w:val="2D2D2D"/>
          <w:kern w:val="36"/>
          <w:sz w:val="28"/>
          <w:szCs w:val="28"/>
        </w:rPr>
        <w:t>по переводу жилых помещений в нежилые помещения, нежилых помещений в жилые помещения и по согласованию переустройства, перепланировки жилых помещений в новом составе</w:t>
      </w:r>
    </w:p>
    <w:p w:rsidR="003D79A0" w:rsidRDefault="003D79A0" w:rsidP="003D79A0">
      <w:pPr>
        <w:rPr>
          <w:sz w:val="28"/>
          <w:szCs w:val="28"/>
        </w:rPr>
      </w:pP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осуществления приемки выполненных ремонтно-строительных работ и подписания акта о завершении переустройства и (или) перепланировки в помещениях, перевода жилых помещений в нежилые и  в связи с изменениями кадрового состава,  Администрация Комсомольского городского поселения постановляет: </w:t>
      </w:r>
      <w:proofErr w:type="gramEnd"/>
    </w:p>
    <w:p w:rsidR="003D79A0" w:rsidRDefault="003D79A0" w:rsidP="003D79A0">
      <w:pPr>
        <w:rPr>
          <w:sz w:val="28"/>
          <w:szCs w:val="28"/>
        </w:rPr>
      </w:pPr>
    </w:p>
    <w:p w:rsidR="003D79A0" w:rsidRDefault="003D79A0" w:rsidP="003D79A0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приемочную  комиссию по  приемке выполненных ремонтно-строительных работ  </w:t>
      </w:r>
      <w:r>
        <w:rPr>
          <w:bCs/>
          <w:color w:val="2D2D2D"/>
          <w:kern w:val="36"/>
          <w:sz w:val="28"/>
          <w:szCs w:val="28"/>
        </w:rPr>
        <w:t>по переводу жилых помещений в нежилые помещения, нежилых помещений в жилые помещения и по согласованию переустройства, перепланировки жилых помещений в новом составе</w:t>
      </w:r>
      <w:r>
        <w:rPr>
          <w:sz w:val="28"/>
          <w:szCs w:val="28"/>
        </w:rPr>
        <w:t xml:space="preserve">: 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Жалилов</w:t>
      </w:r>
      <w:proofErr w:type="spellEnd"/>
      <w:r>
        <w:rPr>
          <w:sz w:val="28"/>
          <w:szCs w:val="28"/>
        </w:rPr>
        <w:t xml:space="preserve"> И.И. – глава администрации Комсомольского городского поселения;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Алмаева</w:t>
      </w:r>
      <w:proofErr w:type="spellEnd"/>
      <w:r>
        <w:rPr>
          <w:sz w:val="28"/>
          <w:szCs w:val="28"/>
        </w:rPr>
        <w:t xml:space="preserve"> Д.А. – заместитель главы администрации Комсомольского городского поселения;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Андряшина</w:t>
      </w:r>
      <w:proofErr w:type="spellEnd"/>
      <w:r>
        <w:rPr>
          <w:sz w:val="28"/>
          <w:szCs w:val="28"/>
        </w:rPr>
        <w:t xml:space="preserve"> Т.В. – </w:t>
      </w:r>
      <w:r w:rsidR="00F2236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Комсомольского городского поселения;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 Сафронова С. И. – Главный специалист администрации Комсомольского городского поселения;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Глазунова Ю.Р. – консультант отдела ЖКХ  </w:t>
      </w:r>
      <w:r w:rsidR="004D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Чамзинского муниципального (по согласованию);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362">
        <w:rPr>
          <w:sz w:val="28"/>
          <w:szCs w:val="28"/>
        </w:rPr>
        <w:t>Рещикова М.И</w:t>
      </w:r>
      <w:bookmarkStart w:id="0" w:name="_GoBack"/>
      <w:bookmarkEnd w:id="0"/>
      <w:r>
        <w:rPr>
          <w:sz w:val="28"/>
          <w:szCs w:val="28"/>
        </w:rPr>
        <w:t xml:space="preserve">. – начальник отдела по строительству, промышленности, транспорту  администрации Чамзинского муниципального района (по согласованию); 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«О создании приемочной комиссии по  приемке выполненных ремонтно-строительных работ  по переводу жилых помещений в нежилые помещения, нежилых помещений в жилые помещения и по согласованию переустройства, пере</w:t>
      </w:r>
      <w:r w:rsidR="00F22362">
        <w:rPr>
          <w:sz w:val="28"/>
          <w:szCs w:val="28"/>
        </w:rPr>
        <w:t>планировки жилых помещений» от 28</w:t>
      </w:r>
      <w:r>
        <w:rPr>
          <w:sz w:val="28"/>
          <w:szCs w:val="28"/>
        </w:rPr>
        <w:t>.</w:t>
      </w:r>
      <w:r w:rsidR="00F22362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F22362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F22362">
        <w:rPr>
          <w:sz w:val="28"/>
          <w:szCs w:val="28"/>
        </w:rPr>
        <w:t>301</w:t>
      </w:r>
      <w:r>
        <w:rPr>
          <w:sz w:val="28"/>
          <w:szCs w:val="28"/>
        </w:rPr>
        <w:t xml:space="preserve"> считать утратившим силу. 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со дня его подписания.</w:t>
      </w:r>
    </w:p>
    <w:p w:rsidR="003D79A0" w:rsidRDefault="003D79A0" w:rsidP="003D79A0">
      <w:pPr>
        <w:jc w:val="both"/>
        <w:rPr>
          <w:sz w:val="28"/>
          <w:szCs w:val="28"/>
        </w:rPr>
      </w:pP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3D79A0" w:rsidRDefault="003D79A0" w:rsidP="003D7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                                       И.И. </w:t>
      </w:r>
      <w:proofErr w:type="spellStart"/>
      <w:r>
        <w:rPr>
          <w:sz w:val="28"/>
          <w:szCs w:val="28"/>
        </w:rPr>
        <w:t>Жалилов</w:t>
      </w:r>
      <w:proofErr w:type="spellEnd"/>
    </w:p>
    <w:p w:rsidR="00C03356" w:rsidRDefault="00C03356"/>
    <w:sectPr w:rsidR="00C03356" w:rsidSect="003D79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7758"/>
    <w:multiLevelType w:val="hybridMultilevel"/>
    <w:tmpl w:val="A854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1"/>
    <w:rsid w:val="002E58DD"/>
    <w:rsid w:val="003D79A0"/>
    <w:rsid w:val="004D00A4"/>
    <w:rsid w:val="00754454"/>
    <w:rsid w:val="008563A5"/>
    <w:rsid w:val="00BB6057"/>
    <w:rsid w:val="00C0107D"/>
    <w:rsid w:val="00C03356"/>
    <w:rsid w:val="00D46391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2023-03-16T13:34:00Z</cp:lastPrinted>
  <dcterms:created xsi:type="dcterms:W3CDTF">2022-11-28T09:21:00Z</dcterms:created>
  <dcterms:modified xsi:type="dcterms:W3CDTF">2023-03-16T13:37:00Z</dcterms:modified>
</cp:coreProperties>
</file>